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56D43" w14:textId="77777777" w:rsidR="005A45FE" w:rsidRPr="0082405D" w:rsidRDefault="0082405D" w:rsidP="00824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Datasets Index for</w:t>
      </w:r>
      <w:r w:rsidRPr="0082405D">
        <w:rPr>
          <w:b/>
          <w:sz w:val="28"/>
          <w:szCs w:val="28"/>
        </w:rPr>
        <w:t xml:space="preserve"> Computational Statistics in the Earth Sciences</w:t>
      </w:r>
    </w:p>
    <w:p w14:paraId="20BD72D7" w14:textId="77777777" w:rsidR="0082405D" w:rsidRDefault="0082405D"/>
    <w:p w14:paraId="1EEB713B" w14:textId="77777777" w:rsidR="0082405D" w:rsidRDefault="0082405D" w:rsidP="0082405D">
      <w:pPr>
        <w:ind w:left="720"/>
      </w:pPr>
      <w:r>
        <w:t>alctobacc.dat</w:t>
      </w:r>
      <w:bookmarkStart w:id="0" w:name="OLE_LINK1"/>
      <w:bookmarkStart w:id="1" w:name="OLE_LINK2"/>
      <w:r>
        <w:t xml:space="preserve"> – </w:t>
      </w:r>
      <w:bookmarkEnd w:id="0"/>
      <w:bookmarkEnd w:id="1"/>
      <w:r>
        <w:t>spending on alcohol and tobacco by region in the UK</w:t>
      </w:r>
    </w:p>
    <w:p w14:paraId="5541072F" w14:textId="77777777" w:rsidR="00D92C42" w:rsidRDefault="00D92C42" w:rsidP="0082405D">
      <w:pPr>
        <w:ind w:left="720"/>
      </w:pPr>
    </w:p>
    <w:p w14:paraId="3ABD809F" w14:textId="2C9526F3" w:rsidR="00D92C42" w:rsidRDefault="00D92C42" w:rsidP="0082405D">
      <w:pPr>
        <w:ind w:left="720"/>
      </w:pPr>
      <w:r>
        <w:t>battery.dat –</w:t>
      </w:r>
      <w:r w:rsidR="000E152C">
        <w:t xml:space="preserve"> battery life data</w:t>
      </w:r>
    </w:p>
    <w:p w14:paraId="4963B714" w14:textId="77777777" w:rsidR="0082405D" w:rsidRDefault="0082405D" w:rsidP="0082405D">
      <w:pPr>
        <w:ind w:left="720"/>
      </w:pPr>
      <w:bookmarkStart w:id="2" w:name="_GoBack"/>
      <w:bookmarkEnd w:id="2"/>
    </w:p>
    <w:p w14:paraId="11736185" w14:textId="77777777" w:rsidR="0082405D" w:rsidRDefault="0082405D" w:rsidP="0082405D">
      <w:pPr>
        <w:ind w:left="720"/>
      </w:pPr>
      <w:r>
        <w:t>bomb.dat – number of V-1 flying bomb hits in South London</w:t>
      </w:r>
    </w:p>
    <w:p w14:paraId="1270EA56" w14:textId="77777777" w:rsidR="0082405D" w:rsidRDefault="0082405D" w:rsidP="0082405D">
      <w:pPr>
        <w:ind w:left="720"/>
      </w:pPr>
    </w:p>
    <w:p w14:paraId="10DA8F81" w14:textId="77777777" w:rsidR="0082405D" w:rsidRDefault="0082405D" w:rsidP="0082405D">
      <w:pPr>
        <w:ind w:left="720"/>
      </w:pPr>
      <w:r>
        <w:t>cavendish.dat – measurements of the density of Earth obtained by Henry Cavendish in 1798</w:t>
      </w:r>
    </w:p>
    <w:p w14:paraId="2BC00C6D" w14:textId="77777777" w:rsidR="0082405D" w:rsidRDefault="0082405D" w:rsidP="0082405D">
      <w:pPr>
        <w:ind w:left="720"/>
      </w:pPr>
    </w:p>
    <w:p w14:paraId="01A96CCC" w14:textId="77777777" w:rsidR="0082405D" w:rsidRDefault="0082405D" w:rsidP="0082405D">
      <w:pPr>
        <w:ind w:left="720"/>
      </w:pPr>
      <w:r>
        <w:t>cloudseed.dat – rainfall from randomly selected unseeded and seeded clouds</w:t>
      </w:r>
    </w:p>
    <w:p w14:paraId="5BBF6E41" w14:textId="77777777" w:rsidR="0082405D" w:rsidRDefault="0082405D" w:rsidP="0082405D">
      <w:pPr>
        <w:ind w:left="720"/>
      </w:pPr>
    </w:p>
    <w:p w14:paraId="59F58A88" w14:textId="77777777" w:rsidR="0082405D" w:rsidRDefault="0082405D" w:rsidP="0082405D">
      <w:pPr>
        <w:ind w:left="720"/>
      </w:pPr>
      <w:r>
        <w:t>geyser.dat – waiting time in minutes between eruptions of the Old Faithful geyser</w:t>
      </w:r>
    </w:p>
    <w:p w14:paraId="3BD05D52" w14:textId="77777777" w:rsidR="0082405D" w:rsidRDefault="0082405D" w:rsidP="0082405D">
      <w:pPr>
        <w:ind w:left="720"/>
      </w:pPr>
    </w:p>
    <w:p w14:paraId="4398EB6E" w14:textId="77777777" w:rsidR="0082405D" w:rsidRDefault="0082405D" w:rsidP="0082405D">
      <w:pPr>
        <w:ind w:left="720"/>
      </w:pPr>
      <w:r>
        <w:t>gosset</w:t>
      </w:r>
      <w:r w:rsidR="000D5DF3">
        <w:t>t</w:t>
      </w:r>
      <w:r>
        <w:t>.dat – paired measurements of yield from test plots of wheat</w:t>
      </w:r>
    </w:p>
    <w:p w14:paraId="5C8CB03A" w14:textId="77777777" w:rsidR="0082405D" w:rsidRDefault="0082405D" w:rsidP="0082405D">
      <w:pPr>
        <w:ind w:left="720"/>
      </w:pPr>
    </w:p>
    <w:p w14:paraId="1C519609" w14:textId="77777777" w:rsidR="0082405D" w:rsidRDefault="0082405D" w:rsidP="0082405D">
      <w:pPr>
        <w:ind w:left="720"/>
      </w:pPr>
      <w:r>
        <w:t>hubble.dat – distance and recession velocities for galaxies</w:t>
      </w:r>
    </w:p>
    <w:p w14:paraId="00F59F81" w14:textId="77777777" w:rsidR="0082405D" w:rsidRDefault="0082405D" w:rsidP="0082405D">
      <w:pPr>
        <w:ind w:left="720"/>
      </w:pPr>
    </w:p>
    <w:p w14:paraId="69F4CF3C" w14:textId="77777777" w:rsidR="0082405D" w:rsidRDefault="0082405D" w:rsidP="0082405D">
      <w:pPr>
        <w:ind w:left="720"/>
      </w:pPr>
      <w:r>
        <w:t>komatiite.dat – major oxides for Archean komatiites</w:t>
      </w:r>
    </w:p>
    <w:p w14:paraId="6FBF138D" w14:textId="77777777" w:rsidR="0082405D" w:rsidRDefault="0082405D" w:rsidP="0082405D">
      <w:pPr>
        <w:ind w:left="720"/>
      </w:pPr>
    </w:p>
    <w:p w14:paraId="105DFCF7" w14:textId="77777777" w:rsidR="0082405D" w:rsidRDefault="0082405D" w:rsidP="0082405D">
      <w:pPr>
        <w:ind w:left="720"/>
      </w:pPr>
      <w:r>
        <w:t>longley.dat – multicollinearity data set</w:t>
      </w:r>
    </w:p>
    <w:p w14:paraId="00BE4336" w14:textId="77777777" w:rsidR="0082405D" w:rsidRDefault="0082405D" w:rsidP="0082405D">
      <w:pPr>
        <w:ind w:left="720"/>
      </w:pPr>
    </w:p>
    <w:p w14:paraId="1E2519EE" w14:textId="5331BE78" w:rsidR="0082405D" w:rsidRDefault="0082405D" w:rsidP="0082405D">
      <w:pPr>
        <w:ind w:left="720"/>
      </w:pPr>
      <w:r>
        <w:t>MAR.xls – major oxi</w:t>
      </w:r>
      <w:r w:rsidR="003722D8">
        <w:t>de data for basalts between 23-3</w:t>
      </w:r>
      <w:r>
        <w:t>5N on the Mid-Atlantic Ridge</w:t>
      </w:r>
    </w:p>
    <w:p w14:paraId="1060727E" w14:textId="77777777" w:rsidR="0082405D" w:rsidRDefault="0082405D" w:rsidP="0082405D">
      <w:pPr>
        <w:ind w:left="720"/>
      </w:pPr>
    </w:p>
    <w:p w14:paraId="5F14FF23" w14:textId="77777777" w:rsidR="0082405D" w:rsidRDefault="0082405D" w:rsidP="0082405D">
      <w:pPr>
        <w:ind w:left="720"/>
      </w:pPr>
      <w:r>
        <w:t>michelson1.dat – 1879 measurements of the speed of light by A.A. Michelson</w:t>
      </w:r>
    </w:p>
    <w:p w14:paraId="438CBC1E" w14:textId="77777777" w:rsidR="0082405D" w:rsidRDefault="0082405D" w:rsidP="0082405D">
      <w:pPr>
        <w:ind w:left="720"/>
      </w:pPr>
    </w:p>
    <w:p w14:paraId="09199754" w14:textId="77777777" w:rsidR="0082405D" w:rsidRDefault="0082405D" w:rsidP="0082405D">
      <w:pPr>
        <w:ind w:left="720"/>
      </w:pPr>
      <w:r>
        <w:t>michelson2.dat – 1882 measurements of the speed of light by A.A. Michelson</w:t>
      </w:r>
    </w:p>
    <w:p w14:paraId="35CF2F7B" w14:textId="77777777" w:rsidR="0082405D" w:rsidRDefault="0082405D" w:rsidP="0082405D">
      <w:pPr>
        <w:ind w:left="720"/>
      </w:pPr>
    </w:p>
    <w:p w14:paraId="685D63D6" w14:textId="77777777" w:rsidR="0082405D" w:rsidRDefault="0082405D" w:rsidP="0082405D">
      <w:pPr>
        <w:ind w:left="720"/>
      </w:pPr>
      <w:r>
        <w:t xml:space="preserve">paleocurrent.dat – measurements of the cross-bed azimuths of </w:t>
      </w:r>
      <w:proofErr w:type="spellStart"/>
      <w:r>
        <w:t>paleocurrents</w:t>
      </w:r>
      <w:proofErr w:type="spellEnd"/>
      <w:r>
        <w:t xml:space="preserve"> from the Bedford Anticline</w:t>
      </w:r>
    </w:p>
    <w:p w14:paraId="61CC06FF" w14:textId="77777777" w:rsidR="0082405D" w:rsidRDefault="0082405D" w:rsidP="0082405D">
      <w:pPr>
        <w:ind w:left="720"/>
      </w:pPr>
    </w:p>
    <w:p w14:paraId="6B3540F2" w14:textId="77777777" w:rsidR="0082405D" w:rsidRDefault="0082405D" w:rsidP="0082405D">
      <w:pPr>
        <w:ind w:left="720"/>
      </w:pPr>
      <w:r>
        <w:t>quakes.dat – measurements of the time in days between successive earthquakes</w:t>
      </w:r>
    </w:p>
    <w:p w14:paraId="75097BB9" w14:textId="77777777" w:rsidR="0082405D" w:rsidRDefault="0082405D" w:rsidP="0082405D">
      <w:pPr>
        <w:ind w:left="720"/>
      </w:pPr>
    </w:p>
    <w:p w14:paraId="07DC5322" w14:textId="77777777" w:rsidR="0082405D" w:rsidRDefault="0082405D" w:rsidP="0082405D">
      <w:pPr>
        <w:ind w:left="720"/>
      </w:pPr>
      <w:r>
        <w:t>remiss.dat – paired measurements of remission time for leukemia patents</w:t>
      </w:r>
    </w:p>
    <w:p w14:paraId="2A6DFA9F" w14:textId="77777777" w:rsidR="0082405D" w:rsidRDefault="0082405D" w:rsidP="0082405D">
      <w:pPr>
        <w:ind w:left="720"/>
      </w:pPr>
    </w:p>
    <w:p w14:paraId="5834733D" w14:textId="77777777" w:rsidR="0082405D" w:rsidRDefault="0082405D" w:rsidP="0082405D">
      <w:pPr>
        <w:ind w:left="720"/>
      </w:pPr>
      <w:r>
        <w:t>sake.dat – taste and odor against eight measurements for Japanese sake</w:t>
      </w:r>
    </w:p>
    <w:p w14:paraId="6F35BDF4" w14:textId="77777777" w:rsidR="0082405D" w:rsidRDefault="0082405D" w:rsidP="0082405D">
      <w:pPr>
        <w:ind w:left="720"/>
      </w:pPr>
    </w:p>
    <w:p w14:paraId="7BC52ED3" w14:textId="77777777" w:rsidR="0082405D" w:rsidRDefault="0082405D" w:rsidP="0082405D">
      <w:pPr>
        <w:ind w:left="720"/>
      </w:pPr>
      <w:r>
        <w:t xml:space="preserve">skulls.dat – measurements of length parameters for Egyptian </w:t>
      </w:r>
      <w:proofErr w:type="gramStart"/>
      <w:r>
        <w:t>skulls  over</w:t>
      </w:r>
      <w:proofErr w:type="gramEnd"/>
      <w:r>
        <w:t xml:space="preserve"> five time periods</w:t>
      </w:r>
    </w:p>
    <w:p w14:paraId="56A25827" w14:textId="77777777" w:rsidR="0082405D" w:rsidRDefault="0082405D" w:rsidP="0082405D">
      <w:pPr>
        <w:ind w:left="720"/>
      </w:pPr>
    </w:p>
    <w:p w14:paraId="2D1CA19E" w14:textId="77777777" w:rsidR="0082405D" w:rsidRDefault="0082405D" w:rsidP="0082405D">
      <w:pPr>
        <w:ind w:left="720"/>
      </w:pPr>
      <w:r>
        <w:t>star.dat – logarithms of temperature and light intensity for stars in cluster Cygnus OB1</w:t>
      </w:r>
    </w:p>
    <w:p w14:paraId="3E70EEE2" w14:textId="77777777" w:rsidR="0082405D" w:rsidRDefault="0082405D" w:rsidP="0082405D">
      <w:pPr>
        <w:ind w:left="720"/>
      </w:pPr>
    </w:p>
    <w:p w14:paraId="0D892EB1" w14:textId="77777777" w:rsidR="0082405D" w:rsidRDefault="0082405D" w:rsidP="0082405D">
      <w:pPr>
        <w:ind w:left="720"/>
      </w:pPr>
      <w:r>
        <w:lastRenderedPageBreak/>
        <w:t>tablet.dat – measurements of the content of a drug in tablets as obtained at 7 laboratories</w:t>
      </w:r>
    </w:p>
    <w:p w14:paraId="62D106ED" w14:textId="77777777" w:rsidR="0082405D" w:rsidRDefault="0082405D" w:rsidP="0082405D">
      <w:pPr>
        <w:ind w:left="720"/>
      </w:pPr>
    </w:p>
    <w:p w14:paraId="0803AF02" w14:textId="77777777" w:rsidR="0082405D" w:rsidRDefault="0082405D" w:rsidP="0082405D">
      <w:pPr>
        <w:ind w:left="720"/>
      </w:pPr>
      <w:r>
        <w:t>the.dat – total wind and evaporation against air, soil and humidity parameters</w:t>
      </w:r>
    </w:p>
    <w:p w14:paraId="105D8B57" w14:textId="77777777" w:rsidR="0082405D" w:rsidRDefault="0082405D" w:rsidP="0082405D">
      <w:pPr>
        <w:ind w:left="720"/>
      </w:pPr>
    </w:p>
    <w:p w14:paraId="6FB73124" w14:textId="77777777" w:rsidR="0082405D" w:rsidRDefault="0082405D" w:rsidP="0082405D">
      <w:pPr>
        <w:ind w:left="720"/>
      </w:pPr>
      <w:r>
        <w:t>tornados.dat – number of tornados from 1959-1990</w:t>
      </w:r>
    </w:p>
    <w:p w14:paraId="61E5162E" w14:textId="77777777" w:rsidR="0082405D" w:rsidRDefault="0082405D" w:rsidP="0082405D">
      <w:pPr>
        <w:ind w:left="720"/>
      </w:pPr>
    </w:p>
    <w:p w14:paraId="2C90D654" w14:textId="77777777" w:rsidR="0082405D" w:rsidRDefault="0082405D" w:rsidP="0082405D">
      <w:pPr>
        <w:ind w:left="720"/>
      </w:pPr>
      <w:r>
        <w:t>wheat.dat – measurements of the percent protein in wheat against near-infrared reflectance in six wavelength bands</w:t>
      </w:r>
    </w:p>
    <w:p w14:paraId="4B7B1268" w14:textId="77777777" w:rsidR="0082405D" w:rsidRDefault="0082405D" w:rsidP="0082405D">
      <w:pPr>
        <w:ind w:left="720"/>
      </w:pPr>
    </w:p>
    <w:p w14:paraId="4B7DFAF8" w14:textId="77777777" w:rsidR="0082405D" w:rsidRDefault="0082405D" w:rsidP="0082405D">
      <w:pPr>
        <w:ind w:left="720"/>
      </w:pPr>
      <w:r>
        <w:t xml:space="preserve">wind.dat –mean monthly wind direction for a high latitude region for calendar 2004-5 </w:t>
      </w:r>
    </w:p>
    <w:p w14:paraId="3B11D81B" w14:textId="77777777" w:rsidR="0082405D" w:rsidRDefault="0082405D" w:rsidP="0082405D">
      <w:pPr>
        <w:ind w:left="720"/>
      </w:pPr>
    </w:p>
    <w:p w14:paraId="369C5FBF" w14:textId="77777777" w:rsidR="0082405D" w:rsidRDefault="0082405D" w:rsidP="0082405D">
      <w:pPr>
        <w:ind w:left="720"/>
      </w:pPr>
      <w:r>
        <w:t>ZonAnnTs+dsSST.dat – annual mean zonally-averaged temperature data for various latitude bands against time since 1880</w:t>
      </w:r>
    </w:p>
    <w:p w14:paraId="2811F75B" w14:textId="77777777" w:rsidR="0082405D" w:rsidRDefault="0082405D" w:rsidP="0082405D">
      <w:pPr>
        <w:ind w:left="720"/>
      </w:pPr>
    </w:p>
    <w:p w14:paraId="544B3726" w14:textId="77777777" w:rsidR="0082405D" w:rsidRDefault="0082405D" w:rsidP="0082405D">
      <w:pPr>
        <w:ind w:left="720"/>
      </w:pPr>
    </w:p>
    <w:p w14:paraId="648F8585" w14:textId="77777777" w:rsidR="0082405D" w:rsidRDefault="0082405D" w:rsidP="0082405D">
      <w:pPr>
        <w:ind w:left="720"/>
      </w:pPr>
    </w:p>
    <w:p w14:paraId="71021B8D" w14:textId="77777777" w:rsidR="0082405D" w:rsidRDefault="0082405D" w:rsidP="0082405D">
      <w:pPr>
        <w:ind w:left="720"/>
      </w:pPr>
    </w:p>
    <w:p w14:paraId="78E7E110" w14:textId="77777777" w:rsidR="0082405D" w:rsidRDefault="0082405D" w:rsidP="0082405D">
      <w:pPr>
        <w:ind w:left="720"/>
      </w:pPr>
    </w:p>
    <w:p w14:paraId="72B211EE" w14:textId="77777777" w:rsidR="0082405D" w:rsidRDefault="0082405D" w:rsidP="0082405D">
      <w:pPr>
        <w:ind w:left="720"/>
      </w:pPr>
    </w:p>
    <w:sectPr w:rsidR="0082405D" w:rsidSect="005A45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23DD4"/>
    <w:multiLevelType w:val="hybridMultilevel"/>
    <w:tmpl w:val="5A14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5D"/>
    <w:rsid w:val="000D5DF3"/>
    <w:rsid w:val="000E152C"/>
    <w:rsid w:val="00356DAE"/>
    <w:rsid w:val="003722D8"/>
    <w:rsid w:val="005A45FE"/>
    <w:rsid w:val="005C0662"/>
    <w:rsid w:val="00820C34"/>
    <w:rsid w:val="0082405D"/>
    <w:rsid w:val="00BF5C76"/>
    <w:rsid w:val="00D24FEC"/>
    <w:rsid w:val="00D9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48F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5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0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05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Chave</dc:creator>
  <cp:lastModifiedBy>Zoë Pruce</cp:lastModifiedBy>
  <cp:revision>2</cp:revision>
  <cp:lastPrinted>2017-04-13T19:44:00Z</cp:lastPrinted>
  <dcterms:created xsi:type="dcterms:W3CDTF">2017-10-25T14:22:00Z</dcterms:created>
  <dcterms:modified xsi:type="dcterms:W3CDTF">2017-10-25T14:22:00Z</dcterms:modified>
</cp:coreProperties>
</file>